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C2" w:rsidRPr="009D371A" w:rsidRDefault="003C42C2" w:rsidP="003C42C2">
      <w:pPr>
        <w:rPr>
          <w:sz w:val="32"/>
          <w:szCs w:val="32"/>
        </w:rPr>
      </w:pPr>
      <w:r w:rsidRPr="009D371A">
        <w:rPr>
          <w:sz w:val="32"/>
          <w:szCs w:val="32"/>
        </w:rPr>
        <w:t xml:space="preserve">                      ПРИЕМАНЕ ПЛАН ЗА ДЕЙНОСТТА </w:t>
      </w:r>
    </w:p>
    <w:p w:rsidR="003C42C2" w:rsidRPr="009D371A" w:rsidRDefault="003C42C2" w:rsidP="003C42C2">
      <w:pPr>
        <w:rPr>
          <w:sz w:val="32"/>
          <w:szCs w:val="32"/>
        </w:rPr>
      </w:pPr>
      <w:r w:rsidRPr="009D371A">
        <w:rPr>
          <w:sz w:val="32"/>
          <w:szCs w:val="32"/>
        </w:rPr>
        <w:t>НА Н.Ч.”В.М.БЪЧВАРОВ-1927Г. С.ЧЕРКОВНА ПРЕЗ 2021Г.</w:t>
      </w:r>
    </w:p>
    <w:p w:rsidR="003C42C2" w:rsidRPr="009D371A" w:rsidRDefault="003C42C2" w:rsidP="003C42C2">
      <w:pPr>
        <w:rPr>
          <w:sz w:val="32"/>
          <w:szCs w:val="32"/>
        </w:rPr>
      </w:pPr>
      <w:r w:rsidRPr="009D371A">
        <w:rPr>
          <w:sz w:val="32"/>
          <w:szCs w:val="32"/>
        </w:rPr>
        <w:t xml:space="preserve">        ОСНОВНИ НАСОКИ И ПРИОРИТЕТИ ЗА РАБОТА :</w:t>
      </w:r>
    </w:p>
    <w:p w:rsidR="00CC1397" w:rsidRPr="009D371A" w:rsidRDefault="00CC1397" w:rsidP="003C42C2">
      <w:pPr>
        <w:rPr>
          <w:sz w:val="32"/>
          <w:szCs w:val="32"/>
        </w:rPr>
      </w:pPr>
    </w:p>
    <w:p w:rsidR="00504700" w:rsidRPr="009D371A" w:rsidRDefault="00504700" w:rsidP="00504700">
      <w:pPr>
        <w:jc w:val="both"/>
        <w:rPr>
          <w:color w:val="000000"/>
          <w:sz w:val="28"/>
          <w:szCs w:val="28"/>
        </w:rPr>
      </w:pPr>
      <w:r w:rsidRPr="009D371A">
        <w:rPr>
          <w:sz w:val="28"/>
          <w:szCs w:val="28"/>
        </w:rPr>
        <w:t>Мисия и амбиция на настоятелството на НЧ „Васил Маринов Бъчваров-1927г.” е да поддържа жив огъня на творческия дух в с. Черковна</w:t>
      </w:r>
      <w:r w:rsidRPr="009D371A">
        <w:rPr>
          <w:sz w:val="28"/>
          <w:szCs w:val="28"/>
          <w:lang w:val="ru-RU"/>
        </w:rPr>
        <w:t xml:space="preserve"> </w:t>
      </w:r>
      <w:r w:rsidRPr="009D371A">
        <w:rPr>
          <w:color w:val="000000"/>
          <w:sz w:val="28"/>
          <w:szCs w:val="28"/>
        </w:rPr>
        <w:t>и да създава по-благоприятна творческа среда за всички възрастови групи, ползващи услугите на читалището.</w:t>
      </w:r>
      <w:r w:rsidR="00173D72" w:rsidRPr="009D371A">
        <w:rPr>
          <w:color w:val="000000"/>
          <w:sz w:val="28"/>
          <w:szCs w:val="28"/>
        </w:rPr>
        <w:t xml:space="preserve"> Приоритет и на всички членове </w:t>
      </w:r>
      <w:r w:rsidRPr="009D371A">
        <w:rPr>
          <w:color w:val="000000"/>
          <w:sz w:val="28"/>
          <w:szCs w:val="28"/>
        </w:rPr>
        <w:t>трябва да е активната дейност от тяхна страна,за да нараства читалището  и да се разнообразява.</w:t>
      </w:r>
    </w:p>
    <w:p w:rsidR="0075504C" w:rsidRPr="009D371A" w:rsidRDefault="0075504C" w:rsidP="0075504C">
      <w:pPr>
        <w:spacing w:before="57"/>
        <w:rPr>
          <w:color w:val="000000"/>
          <w:sz w:val="28"/>
          <w:szCs w:val="28"/>
        </w:rPr>
      </w:pPr>
      <w:r w:rsidRPr="009D371A">
        <w:rPr>
          <w:color w:val="000000"/>
          <w:sz w:val="28"/>
          <w:szCs w:val="28"/>
        </w:rPr>
        <w:t>Настоятелството предлага   да се  сформират кръжоци по интереси,за което всички вие тук присъстващите ,както и всички чл</w:t>
      </w:r>
      <w:r w:rsidR="008B1542" w:rsidRPr="009D371A">
        <w:rPr>
          <w:color w:val="000000"/>
          <w:sz w:val="28"/>
          <w:szCs w:val="28"/>
        </w:rPr>
        <w:t>енове на читалището трябва да сте</w:t>
      </w:r>
      <w:r w:rsidRPr="009D371A">
        <w:rPr>
          <w:color w:val="000000"/>
          <w:sz w:val="28"/>
          <w:szCs w:val="28"/>
        </w:rPr>
        <w:t xml:space="preserve"> активни за тази идея,защото без активността</w:t>
      </w:r>
      <w:r w:rsidR="008B1542" w:rsidRPr="009D371A">
        <w:rPr>
          <w:color w:val="000000"/>
          <w:sz w:val="28"/>
          <w:szCs w:val="28"/>
        </w:rPr>
        <w:t xml:space="preserve"> и </w:t>
      </w:r>
      <w:r w:rsidRPr="009D371A">
        <w:rPr>
          <w:color w:val="000000"/>
          <w:sz w:val="28"/>
          <w:szCs w:val="28"/>
        </w:rPr>
        <w:t xml:space="preserve"> на живущите в селото не можем да постигнем,каквито и да е </w:t>
      </w:r>
      <w:r w:rsidR="00510DB1" w:rsidRPr="009D371A">
        <w:rPr>
          <w:color w:val="000000"/>
          <w:sz w:val="28"/>
          <w:szCs w:val="28"/>
        </w:rPr>
        <w:t>резултати</w:t>
      </w:r>
      <w:r w:rsidR="00173D72" w:rsidRPr="009D371A">
        <w:rPr>
          <w:color w:val="000000"/>
          <w:sz w:val="28"/>
          <w:szCs w:val="28"/>
        </w:rPr>
        <w:t xml:space="preserve">,и за това е необходима единност . </w:t>
      </w:r>
    </w:p>
    <w:p w:rsidR="00303102" w:rsidRPr="009D371A" w:rsidRDefault="00303102" w:rsidP="00303102">
      <w:pPr>
        <w:spacing w:before="57"/>
        <w:rPr>
          <w:color w:val="000000"/>
          <w:sz w:val="28"/>
          <w:szCs w:val="28"/>
        </w:rPr>
      </w:pPr>
      <w:r w:rsidRPr="009D371A">
        <w:rPr>
          <w:color w:val="000000"/>
          <w:sz w:val="28"/>
          <w:szCs w:val="28"/>
        </w:rPr>
        <w:t xml:space="preserve">Има желаещи </w:t>
      </w:r>
      <w:r w:rsidR="00117398" w:rsidRPr="009D371A">
        <w:rPr>
          <w:color w:val="000000"/>
          <w:sz w:val="28"/>
          <w:szCs w:val="28"/>
        </w:rPr>
        <w:t xml:space="preserve">също и </w:t>
      </w:r>
      <w:r w:rsidRPr="009D371A">
        <w:rPr>
          <w:color w:val="000000"/>
          <w:sz w:val="28"/>
          <w:szCs w:val="28"/>
        </w:rPr>
        <w:t>за</w:t>
      </w:r>
      <w:r w:rsidR="00117398" w:rsidRPr="009D371A">
        <w:rPr>
          <w:color w:val="000000"/>
          <w:sz w:val="28"/>
          <w:szCs w:val="28"/>
        </w:rPr>
        <w:t xml:space="preserve"> клуб</w:t>
      </w:r>
      <w:r w:rsidR="00CC1397" w:rsidRPr="009D371A">
        <w:rPr>
          <w:color w:val="000000"/>
          <w:sz w:val="28"/>
          <w:szCs w:val="28"/>
        </w:rPr>
        <w:t xml:space="preserve"> по танци,кой</w:t>
      </w:r>
      <w:r w:rsidRPr="009D371A">
        <w:rPr>
          <w:color w:val="000000"/>
          <w:sz w:val="28"/>
          <w:szCs w:val="28"/>
        </w:rPr>
        <w:t>то тепър</w:t>
      </w:r>
      <w:r w:rsidR="00CC1397" w:rsidRPr="009D371A">
        <w:rPr>
          <w:color w:val="000000"/>
          <w:sz w:val="28"/>
          <w:szCs w:val="28"/>
        </w:rPr>
        <w:t>ва предстои да бъде организиран</w:t>
      </w:r>
      <w:r w:rsidRPr="009D371A">
        <w:rPr>
          <w:color w:val="000000"/>
          <w:sz w:val="28"/>
          <w:szCs w:val="28"/>
        </w:rPr>
        <w:t xml:space="preserve"> един път седмично за желаещи да </w:t>
      </w:r>
      <w:proofErr w:type="spellStart"/>
      <w:r w:rsidR="008B1542" w:rsidRPr="009D371A">
        <w:rPr>
          <w:color w:val="000000"/>
          <w:sz w:val="28"/>
          <w:szCs w:val="28"/>
        </w:rPr>
        <w:t>потанцуват</w:t>
      </w:r>
      <w:proofErr w:type="spellEnd"/>
      <w:r w:rsidR="008B1542" w:rsidRPr="009D371A">
        <w:rPr>
          <w:color w:val="000000"/>
          <w:sz w:val="28"/>
          <w:szCs w:val="28"/>
        </w:rPr>
        <w:t xml:space="preserve">  и забавляват с хора,ръченици ,а за по талантливите и рокендрол </w:t>
      </w:r>
      <w:r w:rsidR="008B1542" w:rsidRPr="009D371A">
        <w:rPr>
          <w:color w:val="000000"/>
          <w:sz w:val="28"/>
          <w:szCs w:val="28"/>
        </w:rPr>
        <w:sym w:font="Wingdings" w:char="F04A"/>
      </w:r>
      <w:r w:rsidR="008B1542" w:rsidRPr="009D371A">
        <w:rPr>
          <w:color w:val="000000"/>
          <w:sz w:val="28"/>
          <w:szCs w:val="28"/>
        </w:rPr>
        <w:t xml:space="preserve">,но </w:t>
      </w:r>
      <w:r w:rsidRPr="009D371A">
        <w:rPr>
          <w:color w:val="000000"/>
          <w:sz w:val="28"/>
          <w:szCs w:val="28"/>
        </w:rPr>
        <w:t>доколкото е въз</w:t>
      </w:r>
      <w:r w:rsidR="009D371A">
        <w:rPr>
          <w:color w:val="000000"/>
          <w:sz w:val="28"/>
          <w:szCs w:val="28"/>
        </w:rPr>
        <w:t xml:space="preserve">можно с тези постоянни </w:t>
      </w:r>
      <w:r w:rsidRPr="009D371A">
        <w:rPr>
          <w:color w:val="000000"/>
          <w:sz w:val="28"/>
          <w:szCs w:val="28"/>
        </w:rPr>
        <w:t>мерки и забрани.</w:t>
      </w:r>
    </w:p>
    <w:p w:rsidR="00FE25E7" w:rsidRPr="009D371A" w:rsidRDefault="00682E5C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 xml:space="preserve">1.Предстои </w:t>
      </w:r>
      <w:r w:rsidR="003C42C2" w:rsidRPr="009D371A">
        <w:rPr>
          <w:sz w:val="28"/>
          <w:szCs w:val="28"/>
        </w:rPr>
        <w:t>ремонт на покрив</w:t>
      </w:r>
      <w:r w:rsidR="00FE25E7" w:rsidRPr="009D371A">
        <w:rPr>
          <w:sz w:val="28"/>
          <w:szCs w:val="28"/>
        </w:rPr>
        <w:t>а на читалището.</w:t>
      </w:r>
    </w:p>
    <w:p w:rsidR="00C0696C" w:rsidRPr="009D371A" w:rsidRDefault="003C42C2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 xml:space="preserve">Есента когато се подаваха документите към общината за насоките на читалището,бяхме подали и докладна от </w:t>
      </w:r>
      <w:r w:rsidR="00ED6A66" w:rsidRPr="009D371A">
        <w:rPr>
          <w:sz w:val="28"/>
          <w:szCs w:val="28"/>
        </w:rPr>
        <w:t xml:space="preserve">Читалищното настоятелство,заедно със становище от кметския наместник Румяна Николова </w:t>
      </w:r>
      <w:r w:rsidR="00E32EC9" w:rsidRPr="009D371A">
        <w:rPr>
          <w:sz w:val="28"/>
          <w:szCs w:val="28"/>
        </w:rPr>
        <w:t>с молба за отпускане на финансови средства от Капиталовия разход на</w:t>
      </w:r>
      <w:r w:rsidR="00ED6A66" w:rsidRPr="009D371A">
        <w:rPr>
          <w:sz w:val="28"/>
          <w:szCs w:val="28"/>
        </w:rPr>
        <w:t xml:space="preserve"> Общината за основен ремонт на покрива,който възлезе </w:t>
      </w:r>
      <w:r w:rsidR="002F5C36" w:rsidRPr="009D371A">
        <w:rPr>
          <w:sz w:val="28"/>
          <w:szCs w:val="28"/>
        </w:rPr>
        <w:t>на стойност 40027,85лв по КСС,но не бяхме одобрени.И затова</w:t>
      </w:r>
      <w:r w:rsidR="00E32EC9" w:rsidRPr="009D371A">
        <w:rPr>
          <w:sz w:val="28"/>
          <w:szCs w:val="28"/>
        </w:rPr>
        <w:t xml:space="preserve"> при заседание,</w:t>
      </w:r>
      <w:r w:rsidR="002F5C36" w:rsidRPr="009D371A">
        <w:rPr>
          <w:sz w:val="28"/>
          <w:szCs w:val="28"/>
        </w:rPr>
        <w:t xml:space="preserve"> Настоятелството взе решение да се направи ремонт на</w:t>
      </w:r>
      <w:r w:rsidR="00FE25E7" w:rsidRPr="009D371A">
        <w:rPr>
          <w:sz w:val="28"/>
          <w:szCs w:val="28"/>
        </w:rPr>
        <w:t xml:space="preserve"> най </w:t>
      </w:r>
      <w:proofErr w:type="spellStart"/>
      <w:r w:rsidR="00FE25E7" w:rsidRPr="009D371A">
        <w:rPr>
          <w:sz w:val="28"/>
          <w:szCs w:val="28"/>
        </w:rPr>
        <w:t>наложащата</w:t>
      </w:r>
      <w:proofErr w:type="spellEnd"/>
      <w:r w:rsidR="00FE25E7" w:rsidRPr="009D371A">
        <w:rPr>
          <w:sz w:val="28"/>
          <w:szCs w:val="28"/>
        </w:rPr>
        <w:t xml:space="preserve"> част от покрива с наши средства и дарения.</w:t>
      </w:r>
    </w:p>
    <w:p w:rsidR="003C42C2" w:rsidRPr="009D371A" w:rsidRDefault="002F5C36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>От 2019г.отпуснатите от Общината</w:t>
      </w:r>
      <w:r w:rsidR="00510DB1" w:rsidRPr="009D371A">
        <w:rPr>
          <w:sz w:val="28"/>
          <w:szCs w:val="28"/>
        </w:rPr>
        <w:t xml:space="preserve"> допълваща субсидия</w:t>
      </w:r>
      <w:r w:rsidRPr="009D371A">
        <w:rPr>
          <w:sz w:val="28"/>
          <w:szCs w:val="28"/>
        </w:rPr>
        <w:t xml:space="preserve"> за ремонт на покрива 2000лв.са </w:t>
      </w:r>
      <w:proofErr w:type="spellStart"/>
      <w:r w:rsidRPr="009D371A">
        <w:rPr>
          <w:sz w:val="28"/>
          <w:szCs w:val="28"/>
        </w:rPr>
        <w:t>инвенстирани</w:t>
      </w:r>
      <w:proofErr w:type="spellEnd"/>
      <w:r w:rsidRPr="009D371A">
        <w:rPr>
          <w:sz w:val="28"/>
          <w:szCs w:val="28"/>
        </w:rPr>
        <w:t xml:space="preserve"> на склад в „Урал090”ЕООД,</w:t>
      </w:r>
      <w:r w:rsidR="00C0696C" w:rsidRPr="009D371A">
        <w:rPr>
          <w:sz w:val="28"/>
          <w:szCs w:val="28"/>
        </w:rPr>
        <w:t xml:space="preserve"> и чакат да </w:t>
      </w:r>
      <w:r w:rsidR="00516B92">
        <w:rPr>
          <w:sz w:val="28"/>
          <w:szCs w:val="28"/>
        </w:rPr>
        <w:lastRenderedPageBreak/>
        <w:t>бъдат о</w:t>
      </w:r>
      <w:r w:rsidR="00C0696C" w:rsidRPr="009D371A">
        <w:rPr>
          <w:sz w:val="28"/>
          <w:szCs w:val="28"/>
        </w:rPr>
        <w:t>ползотворени,</w:t>
      </w:r>
      <w:r w:rsidRPr="009D371A">
        <w:rPr>
          <w:sz w:val="28"/>
          <w:szCs w:val="28"/>
        </w:rPr>
        <w:t>които ще спомогнат допълнително за предстоящия ремонт.</w:t>
      </w:r>
    </w:p>
    <w:p w:rsidR="002F5C36" w:rsidRPr="009D371A" w:rsidRDefault="003C42C2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 xml:space="preserve">2.Подмяна на вратите </w:t>
      </w:r>
      <w:r w:rsidR="00516B92">
        <w:rPr>
          <w:sz w:val="28"/>
          <w:szCs w:val="28"/>
        </w:rPr>
        <w:t xml:space="preserve">и бравите </w:t>
      </w:r>
      <w:r w:rsidRPr="009D371A">
        <w:rPr>
          <w:sz w:val="28"/>
          <w:szCs w:val="28"/>
        </w:rPr>
        <w:t>в читалището .</w:t>
      </w:r>
    </w:p>
    <w:p w:rsidR="003C42C2" w:rsidRPr="009D371A" w:rsidRDefault="00ED6A66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 xml:space="preserve">Противопожарната охрана миналата година при проверка </w:t>
      </w:r>
      <w:r w:rsidR="00E036CC" w:rsidRPr="009D371A">
        <w:rPr>
          <w:sz w:val="28"/>
          <w:szCs w:val="28"/>
        </w:rPr>
        <w:t xml:space="preserve">,написа разпореждане за монтиране на </w:t>
      </w:r>
      <w:proofErr w:type="spellStart"/>
      <w:r w:rsidR="00E036CC" w:rsidRPr="009D371A">
        <w:rPr>
          <w:sz w:val="28"/>
          <w:szCs w:val="28"/>
        </w:rPr>
        <w:t>паник</w:t>
      </w:r>
      <w:proofErr w:type="spellEnd"/>
      <w:r w:rsidR="00E036CC" w:rsidRPr="009D371A">
        <w:rPr>
          <w:sz w:val="28"/>
          <w:szCs w:val="28"/>
        </w:rPr>
        <w:t xml:space="preserve"> брави на 4ри врати,както и да се изгради аварийно-евакуационно осветление в сградата съгласно изискванията на чл.14 ал.2 т.3 от Наредба №812.Като срока за изпълнение е 1 година,считано от 03.08.20г.</w:t>
      </w:r>
    </w:p>
    <w:p w:rsidR="00E77A51" w:rsidRPr="009D371A" w:rsidRDefault="00E77A51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>За да се монтират тези брави е нужна смяна на дървените врати с ПВЦ такива,това са вратите на салона.</w:t>
      </w:r>
    </w:p>
    <w:p w:rsidR="003C42C2" w:rsidRPr="009D371A" w:rsidRDefault="00E036CC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 xml:space="preserve"> При заседание </w:t>
      </w:r>
      <w:r w:rsidR="00FE25E7" w:rsidRPr="009D371A">
        <w:rPr>
          <w:sz w:val="28"/>
          <w:szCs w:val="28"/>
        </w:rPr>
        <w:t xml:space="preserve">на Читалищното настоятелство,се </w:t>
      </w:r>
      <w:r w:rsidRPr="009D371A">
        <w:rPr>
          <w:sz w:val="28"/>
          <w:szCs w:val="28"/>
        </w:rPr>
        <w:t xml:space="preserve">взе решение да се сменят и останалите врати/освен тези ,които изискват </w:t>
      </w:r>
      <w:proofErr w:type="spellStart"/>
      <w:r w:rsidRPr="009D371A">
        <w:rPr>
          <w:sz w:val="28"/>
          <w:szCs w:val="28"/>
        </w:rPr>
        <w:t>паник</w:t>
      </w:r>
      <w:proofErr w:type="spellEnd"/>
      <w:r w:rsidRPr="009D371A">
        <w:rPr>
          <w:sz w:val="28"/>
          <w:szCs w:val="28"/>
        </w:rPr>
        <w:t xml:space="preserve"> брави/,понеже вратите са доста стари и прогнили и нямат добро уплътнение,при което, зимно време влиза студено</w:t>
      </w:r>
      <w:r w:rsidR="00E32EC9" w:rsidRPr="009D371A">
        <w:rPr>
          <w:sz w:val="28"/>
          <w:szCs w:val="28"/>
        </w:rPr>
        <w:t xml:space="preserve"> и е доста проветриво</w:t>
      </w:r>
      <w:r w:rsidR="00FE25E7" w:rsidRPr="009D371A">
        <w:rPr>
          <w:sz w:val="28"/>
          <w:szCs w:val="28"/>
        </w:rPr>
        <w:t xml:space="preserve">.А и така читалището ще придобие </w:t>
      </w:r>
      <w:r w:rsidRPr="009D371A">
        <w:rPr>
          <w:sz w:val="28"/>
          <w:szCs w:val="28"/>
        </w:rPr>
        <w:t xml:space="preserve">по добър </w:t>
      </w:r>
      <w:r w:rsidR="00CC1397" w:rsidRPr="009D371A">
        <w:rPr>
          <w:sz w:val="28"/>
          <w:szCs w:val="28"/>
        </w:rPr>
        <w:t xml:space="preserve">съвременен </w:t>
      </w:r>
      <w:r w:rsidRPr="009D371A">
        <w:rPr>
          <w:sz w:val="28"/>
          <w:szCs w:val="28"/>
        </w:rPr>
        <w:t>обл</w:t>
      </w:r>
      <w:r w:rsidR="00C0696C" w:rsidRPr="009D371A">
        <w:rPr>
          <w:sz w:val="28"/>
          <w:szCs w:val="28"/>
        </w:rPr>
        <w:t>ик.</w:t>
      </w:r>
    </w:p>
    <w:p w:rsidR="003C42C2" w:rsidRPr="009D371A" w:rsidRDefault="003C42C2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>5.</w:t>
      </w:r>
      <w:r w:rsidR="00C0696C" w:rsidRPr="009D371A">
        <w:rPr>
          <w:sz w:val="28"/>
          <w:szCs w:val="28"/>
        </w:rPr>
        <w:t>Миналата година в насоките ,които подавахме към Общината</w:t>
      </w:r>
      <w:r w:rsidR="00095D2C" w:rsidRPr="009D371A">
        <w:rPr>
          <w:sz w:val="28"/>
          <w:szCs w:val="28"/>
        </w:rPr>
        <w:t xml:space="preserve"> за 2021г.</w:t>
      </w:r>
      <w:r w:rsidR="00C0696C" w:rsidRPr="009D371A">
        <w:rPr>
          <w:sz w:val="28"/>
          <w:szCs w:val="28"/>
        </w:rPr>
        <w:t xml:space="preserve">,кандидатствахме за </w:t>
      </w:r>
      <w:r w:rsidRPr="009D371A">
        <w:rPr>
          <w:sz w:val="28"/>
          <w:szCs w:val="28"/>
        </w:rPr>
        <w:t>Изо</w:t>
      </w:r>
      <w:r w:rsidR="00E77A51" w:rsidRPr="009D371A">
        <w:rPr>
          <w:sz w:val="28"/>
          <w:szCs w:val="28"/>
        </w:rPr>
        <w:t xml:space="preserve">лация на северната </w:t>
      </w:r>
      <w:r w:rsidRPr="009D371A">
        <w:rPr>
          <w:sz w:val="28"/>
          <w:szCs w:val="28"/>
        </w:rPr>
        <w:t>основа на музея поради в</w:t>
      </w:r>
      <w:r w:rsidR="00C0696C" w:rsidRPr="009D371A">
        <w:rPr>
          <w:sz w:val="28"/>
          <w:szCs w:val="28"/>
        </w:rPr>
        <w:t>лага в него</w:t>
      </w:r>
      <w:r w:rsidR="00095D2C" w:rsidRPr="009D371A">
        <w:rPr>
          <w:sz w:val="28"/>
          <w:szCs w:val="28"/>
        </w:rPr>
        <w:t xml:space="preserve"> и рушенето на мазилката</w:t>
      </w:r>
      <w:r w:rsidR="00C0696C" w:rsidRPr="009D371A">
        <w:rPr>
          <w:sz w:val="28"/>
          <w:szCs w:val="28"/>
        </w:rPr>
        <w:t>.</w:t>
      </w:r>
      <w:r w:rsidR="00504700" w:rsidRPr="009D371A">
        <w:rPr>
          <w:sz w:val="28"/>
          <w:szCs w:val="28"/>
        </w:rPr>
        <w:t xml:space="preserve">По КСС </w:t>
      </w:r>
      <w:r w:rsidR="00095D2C" w:rsidRPr="009D371A">
        <w:rPr>
          <w:sz w:val="28"/>
          <w:szCs w:val="28"/>
        </w:rPr>
        <w:t xml:space="preserve">сумата за отпускане е изчислена </w:t>
      </w:r>
      <w:r w:rsidR="00095D2C" w:rsidRPr="009D371A">
        <w:rPr>
          <w:sz w:val="32"/>
          <w:szCs w:val="32"/>
        </w:rPr>
        <w:t xml:space="preserve"> </w:t>
      </w:r>
      <w:r w:rsidR="00095D2C" w:rsidRPr="009D371A">
        <w:rPr>
          <w:sz w:val="28"/>
          <w:szCs w:val="28"/>
        </w:rPr>
        <w:t>1200,43лв.,така че предстои и там ремонт.</w:t>
      </w:r>
    </w:p>
    <w:p w:rsidR="008B1542" w:rsidRPr="009D371A" w:rsidRDefault="00173D72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>Също така</w:t>
      </w:r>
      <w:r w:rsidR="008B1542" w:rsidRPr="009D371A">
        <w:rPr>
          <w:sz w:val="28"/>
          <w:szCs w:val="28"/>
        </w:rPr>
        <w:t xml:space="preserve"> ще се покрият </w:t>
      </w:r>
      <w:r w:rsidRPr="009D371A">
        <w:rPr>
          <w:sz w:val="28"/>
          <w:szCs w:val="28"/>
        </w:rPr>
        <w:t xml:space="preserve"> всички витрини в музея с ПЛЕКСИГЛАС-това синтетичен </w:t>
      </w:r>
      <w:proofErr w:type="spellStart"/>
      <w:r w:rsidRPr="009D371A">
        <w:rPr>
          <w:sz w:val="28"/>
          <w:szCs w:val="28"/>
        </w:rPr>
        <w:t>термопластичен</w:t>
      </w:r>
      <w:proofErr w:type="spellEnd"/>
      <w:r w:rsidRPr="009D371A">
        <w:rPr>
          <w:sz w:val="28"/>
          <w:szCs w:val="28"/>
        </w:rPr>
        <w:t xml:space="preserve"> прозрачен полимер,за да имат туристите по достъпно разглеждане на </w:t>
      </w:r>
      <w:r w:rsidR="008B1542" w:rsidRPr="009D371A">
        <w:rPr>
          <w:sz w:val="28"/>
          <w:szCs w:val="28"/>
        </w:rPr>
        <w:t xml:space="preserve">музейната сбирка,както </w:t>
      </w:r>
      <w:r w:rsidR="00516B92">
        <w:rPr>
          <w:sz w:val="28"/>
          <w:szCs w:val="28"/>
        </w:rPr>
        <w:t>и добре изглеждаща такава.</w:t>
      </w:r>
    </w:p>
    <w:p w:rsidR="00095D2C" w:rsidRPr="009D371A" w:rsidRDefault="00095D2C" w:rsidP="003C42C2">
      <w:pPr>
        <w:rPr>
          <w:sz w:val="28"/>
          <w:szCs w:val="28"/>
        </w:rPr>
      </w:pPr>
    </w:p>
    <w:p w:rsidR="00F9041F" w:rsidRPr="009D371A" w:rsidRDefault="00095D2C" w:rsidP="003C42C2">
      <w:pPr>
        <w:rPr>
          <w:sz w:val="28"/>
          <w:szCs w:val="28"/>
        </w:rPr>
      </w:pPr>
      <w:r w:rsidRPr="009D371A">
        <w:rPr>
          <w:sz w:val="28"/>
          <w:szCs w:val="28"/>
        </w:rPr>
        <w:t>Благодарим ви за Вниманието!</w:t>
      </w:r>
      <w:r w:rsidR="003C42C2" w:rsidRPr="009D371A">
        <w:rPr>
          <w:sz w:val="28"/>
          <w:szCs w:val="28"/>
        </w:rPr>
        <w:t xml:space="preserve">   </w:t>
      </w:r>
    </w:p>
    <w:sectPr w:rsidR="00F9041F" w:rsidRPr="009D371A" w:rsidSect="00F9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2C2"/>
    <w:rsid w:val="00094BB5"/>
    <w:rsid w:val="00095D2C"/>
    <w:rsid w:val="00117398"/>
    <w:rsid w:val="00126238"/>
    <w:rsid w:val="00173D72"/>
    <w:rsid w:val="00214066"/>
    <w:rsid w:val="002F5C36"/>
    <w:rsid w:val="00303102"/>
    <w:rsid w:val="003C42C2"/>
    <w:rsid w:val="00401D28"/>
    <w:rsid w:val="004726DB"/>
    <w:rsid w:val="00504700"/>
    <w:rsid w:val="00510DB1"/>
    <w:rsid w:val="00516B92"/>
    <w:rsid w:val="0063707B"/>
    <w:rsid w:val="00663156"/>
    <w:rsid w:val="00682E5C"/>
    <w:rsid w:val="006F1627"/>
    <w:rsid w:val="0075504C"/>
    <w:rsid w:val="008B1542"/>
    <w:rsid w:val="009A6B9C"/>
    <w:rsid w:val="009C6BB5"/>
    <w:rsid w:val="009D371A"/>
    <w:rsid w:val="00C0696C"/>
    <w:rsid w:val="00CC1397"/>
    <w:rsid w:val="00E036CC"/>
    <w:rsid w:val="00E32EC9"/>
    <w:rsid w:val="00E7741F"/>
    <w:rsid w:val="00E77A51"/>
    <w:rsid w:val="00ED6A66"/>
    <w:rsid w:val="00F171B1"/>
    <w:rsid w:val="00F614CE"/>
    <w:rsid w:val="00F9041F"/>
    <w:rsid w:val="00FE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2021-03-08T08:54:00Z</dcterms:created>
  <dcterms:modified xsi:type="dcterms:W3CDTF">2021-03-31T08:47:00Z</dcterms:modified>
</cp:coreProperties>
</file>